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201" w:rsidRPr="000D5EF9" w:rsidRDefault="00410201" w:rsidP="0041020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    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Муниципальное бюджетное</w:t>
      </w:r>
      <w:r w:rsidRPr="000D5EF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об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щеоб</w:t>
      </w:r>
      <w:r w:rsidRPr="000D5EF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разовательное учреждение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«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Новотимошкинская</w:t>
      </w:r>
      <w:proofErr w:type="spellEnd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ООШ» 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Аксубаевского</w:t>
      </w:r>
      <w:proofErr w:type="spellEnd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муниципального района РТ</w:t>
      </w:r>
    </w:p>
    <w:p w:rsidR="00410201" w:rsidRDefault="00410201" w:rsidP="0041020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                               </w:t>
      </w:r>
    </w:p>
    <w:p w:rsidR="00410201" w:rsidRDefault="00410201" w:rsidP="0041020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410201" w:rsidRDefault="00410201" w:rsidP="0041020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410201" w:rsidRDefault="00410201" w:rsidP="0041020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410201" w:rsidRDefault="00410201" w:rsidP="0041020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410201" w:rsidRDefault="00410201" w:rsidP="0041020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410201" w:rsidRDefault="00410201" w:rsidP="0041020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410201" w:rsidRDefault="00410201" w:rsidP="00410201">
      <w:pPr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0D5EF9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                                         </w:t>
      </w:r>
    </w:p>
    <w:p w:rsidR="00410201" w:rsidRDefault="00410201" w:rsidP="00410201">
      <w:pPr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</w:p>
    <w:p w:rsidR="00410201" w:rsidRPr="000D5EF9" w:rsidRDefault="00410201" w:rsidP="00410201">
      <w:pPr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                                    </w:t>
      </w:r>
      <w:r w:rsidRPr="000D5EF9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       Доклад </w:t>
      </w:r>
    </w:p>
    <w:p w:rsidR="00410201" w:rsidRDefault="00410201" w:rsidP="0041020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02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Тема: «</w:t>
      </w:r>
      <w:r w:rsidRPr="004102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Организация</w:t>
      </w:r>
      <w:r w:rsidRPr="004102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образовательной деятельности по </w:t>
      </w:r>
      <w:r w:rsidRPr="004102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рисованию в разновозрастной группе с использованием нетрадиционных художественных техник</w:t>
      </w:r>
      <w:r w:rsidRPr="004102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0D5EF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                                                                                                </w:t>
      </w:r>
    </w:p>
    <w:p w:rsidR="00410201" w:rsidRDefault="00410201" w:rsidP="0041020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410201" w:rsidRDefault="00410201" w:rsidP="0041020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410201" w:rsidRDefault="00410201" w:rsidP="0041020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410201" w:rsidRDefault="00410201" w:rsidP="0041020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410201" w:rsidRDefault="00410201" w:rsidP="0041020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410201" w:rsidRDefault="00410201" w:rsidP="0041020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410201" w:rsidRDefault="00410201" w:rsidP="0041020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410201" w:rsidRDefault="00410201" w:rsidP="0041020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410201" w:rsidRDefault="00410201" w:rsidP="0041020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410201" w:rsidRDefault="00410201" w:rsidP="0041020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410201" w:rsidRDefault="00410201" w:rsidP="0041020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410201" w:rsidRDefault="00410201" w:rsidP="0041020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410201" w:rsidRDefault="00410201" w:rsidP="0041020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410201" w:rsidRDefault="00410201" w:rsidP="0041020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410201" w:rsidRDefault="00410201" w:rsidP="0041020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410201" w:rsidRDefault="00410201" w:rsidP="0041020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410201" w:rsidRDefault="00410201" w:rsidP="0041020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410201" w:rsidRDefault="00410201" w:rsidP="0041020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410201" w:rsidRDefault="00410201" w:rsidP="0041020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410201" w:rsidRDefault="00410201" w:rsidP="0041020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410201" w:rsidRDefault="00410201" w:rsidP="0041020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410201" w:rsidRPr="000D5EF9" w:rsidRDefault="00410201" w:rsidP="0041020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                                                                     </w:t>
      </w:r>
      <w:r w:rsidRPr="000D5EF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Подготовила: воспитатель </w:t>
      </w:r>
    </w:p>
    <w:p w:rsidR="00410201" w:rsidRDefault="00410201" w:rsidP="0041020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D5EF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Ярославлева</w:t>
      </w:r>
      <w:proofErr w:type="spellEnd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Н.Н.</w:t>
      </w:r>
    </w:p>
    <w:p w:rsidR="00410201" w:rsidRDefault="00410201" w:rsidP="0041020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F56997" w:rsidRPr="00410201" w:rsidRDefault="00410201" w:rsidP="0041020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Тема: «</w:t>
      </w:r>
      <w:r w:rsidRPr="0041020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Организация</w:t>
      </w: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образовательной деятельности по </w:t>
      </w:r>
      <w:r w:rsidRPr="0041020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рисованию в разновозрастной группе с использованием нетрадиционных художественных техник</w:t>
      </w: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160E41" w:rsidRPr="00410201" w:rsidRDefault="00F56997" w:rsidP="00410201">
      <w:pPr>
        <w:pStyle w:val="Default"/>
      </w:pPr>
      <w:r w:rsidRPr="00410201">
        <w:t xml:space="preserve"> </w:t>
      </w:r>
      <w:r w:rsidR="00160E41" w:rsidRPr="00410201">
        <w:t xml:space="preserve">«Опыт – это не то что произошло с человеком, а то, что человек делает с тем, что с ним происходит» </w:t>
      </w:r>
    </w:p>
    <w:p w:rsidR="00160E41" w:rsidRPr="00410201" w:rsidRDefault="00160E41" w:rsidP="00410201">
      <w:pPr>
        <w:spacing w:after="0" w:line="240" w:lineRule="auto"/>
        <w:rPr>
          <w:rStyle w:val="a3"/>
          <w:rFonts w:ascii="Times New Roman" w:hAnsi="Times New Roman" w:cs="Times New Roman"/>
          <w:color w:val="006699"/>
          <w:sz w:val="24"/>
          <w:szCs w:val="24"/>
        </w:rPr>
      </w:pPr>
      <w:proofErr w:type="spellStart"/>
      <w:r w:rsidRPr="00410201">
        <w:rPr>
          <w:rFonts w:ascii="Times New Roman" w:hAnsi="Times New Roman" w:cs="Times New Roman"/>
          <w:i/>
          <w:iCs/>
          <w:sz w:val="24"/>
          <w:szCs w:val="24"/>
        </w:rPr>
        <w:t>Олдос</w:t>
      </w:r>
      <w:proofErr w:type="spellEnd"/>
      <w:r w:rsidRPr="00410201">
        <w:rPr>
          <w:rFonts w:ascii="Times New Roman" w:hAnsi="Times New Roman" w:cs="Times New Roman"/>
          <w:i/>
          <w:iCs/>
          <w:sz w:val="24"/>
          <w:szCs w:val="24"/>
        </w:rPr>
        <w:t xml:space="preserve"> Хаксли </w:t>
      </w:r>
    </w:p>
    <w:p w:rsidR="00F84ACF" w:rsidRPr="00410201" w:rsidRDefault="00F84ACF" w:rsidP="00410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201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Маленькие дети – очаровательные, азартные и счастливые искатели приключений, стремящиеся познать мир. И, конечно, своими открытиями очень хочется поделиться, особенно с теми, кого любишь больше всех. Сегодня я хочу поделиться своим опытом работы с детьми в разновозрастной </w:t>
      </w:r>
      <w:proofErr w:type="spellStart"/>
      <w:r w:rsidRPr="00410201">
        <w:rPr>
          <w:rStyle w:val="a3"/>
          <w:rFonts w:ascii="Times New Roman" w:hAnsi="Times New Roman" w:cs="Times New Roman"/>
          <w:i w:val="0"/>
          <w:sz w:val="24"/>
          <w:szCs w:val="24"/>
        </w:rPr>
        <w:t>группе</w:t>
      </w:r>
      <w:proofErr w:type="gramStart"/>
      <w:r w:rsidR="00410201" w:rsidRPr="00410201">
        <w:rPr>
          <w:rStyle w:val="a3"/>
          <w:rFonts w:ascii="Times New Roman" w:hAnsi="Times New Roman" w:cs="Times New Roman"/>
          <w:i w:val="0"/>
          <w:color w:val="006699"/>
          <w:sz w:val="24"/>
          <w:szCs w:val="24"/>
        </w:rPr>
        <w:t>.</w:t>
      </w:r>
      <w:r w:rsidRPr="0041020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41020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зобразительная</w:t>
      </w:r>
      <w:proofErr w:type="spellEnd"/>
      <w:r w:rsidRPr="00410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одна из самых интересных видов детской деятельности. Она позволяет ребёнку выразить в рисунках свое отношение к окружающему миру и имеет большое значение для всестороннего развития детей, помогает раскрыть и обогатить его творческие способности. </w:t>
      </w:r>
    </w:p>
    <w:p w:rsidR="00F84ACF" w:rsidRPr="00410201" w:rsidRDefault="00F84ACF" w:rsidP="00410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2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меняются содержание и задачи изобразительной деятельности. Если несколько лет тому назад ставили детей в рамки копирования образца, показывая последовательность и приёмы рисования, учили изображать объекты реалистического мира, то сейчас, используя новые, инновационные программы и педагогические технологии, мы стараемся, не навязывая детям свою точку зрения, позволить ребенку реализовать свой творческий потенциал. Для этого необходимо умелое и целенаправленное руководство творческим развитием детей. Огромное значение в раскрытии творческого потенциала детей имеет нетрадиционное рисование.</w:t>
      </w:r>
    </w:p>
    <w:p w:rsidR="00F84ACF" w:rsidRPr="00410201" w:rsidRDefault="00F84ACF" w:rsidP="00410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Нетрадиционное рисование - искусство изображать, не основываясь на традиции. </w:t>
      </w:r>
    </w:p>
    <w:p w:rsidR="00F84ACF" w:rsidRPr="00410201" w:rsidRDefault="00F84ACF" w:rsidP="00410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Рисование нетрадиционными способами - увлекательная, завораживающая деятельность, которая удивляет и восхищает детей. Основной принцип работы: «Учение через увлечение». Первоначально необходимо вызвать у детей удивление. Вторая задача: дать возможность испытывать удовольствие на занятиях. Следующий этап - увлеченность. И заключительный - успех! Таким образом, у детей формируется эмоционально положительное отношение к процессу рисования. Появляется устойчивый интерес к изобразительной деятельности. </w:t>
      </w:r>
    </w:p>
    <w:p w:rsidR="00F84ACF" w:rsidRPr="00410201" w:rsidRDefault="00F84ACF" w:rsidP="00410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2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Приобретая опыт рисования в нетрадиционной технике, ребенок преодолевает неуверенность, и дальнейшее творчество будет доставлять ему только удовольствие. Рисование с использованием нетрадиционных материалов и нестандартных техник дает возможность развить творческие способности дошкольников. При содействии взрослых дети учатся мыслить, находить необычное применение обычным вещам, начинают экспериментировать и творить, у них возникают новые идеи, связанные с комбинированием разных материалов. Важную роль играет и развивающая среда. Сколько дома ненужных и в то же время полезных для занятий рисованием предметов и вещей (зубные щетки, расчески, поролон, катушки с нитками, свечи и т. д.). В процессе рисования совершенствуется наблюдательность, эстетическое восприятие, художественный вкус, творческие способности.</w:t>
      </w:r>
    </w:p>
    <w:p w:rsidR="00F84ACF" w:rsidRPr="00410201" w:rsidRDefault="00F84ACF" w:rsidP="00410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2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образовательные  технологии в дошкольном образовании направлены на реализацию федерального государственного образовательного  стандарта.  В концепции ФГОС в качестве конечного результата образовательной деятельности ДОО фиксируется портрет первоклассника, в котором одно из важнейших мест отводится развитию творческих качеств личности ребёнка.</w:t>
      </w:r>
    </w:p>
    <w:p w:rsidR="00F84ACF" w:rsidRPr="00410201" w:rsidRDefault="00F84ACF" w:rsidP="00410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опыт работы свидетельствует о том, что рисование необычными материалами и оригинальными техниками позволяет детям ощутить незабываемые положительные эмоции. Эмоции, как известно, - это процесс и результат практической деятельности, прежде всего художественного творчества. По эмоциям можно судить о том, что в данный момент радует, интересует, повергает в уныние, волнует ребенка, что характеризует его сущность, характер, индивидуальность. </w:t>
      </w:r>
    </w:p>
    <w:p w:rsidR="00F84ACF" w:rsidRPr="00410201" w:rsidRDefault="00F84ACF" w:rsidP="00410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нравится рисовать с детьми нетрадиционными техниками. В таких занятиях есть творческая свобода и радость. Эффектные результаты почти не зависят от умелости и </w:t>
      </w:r>
      <w:r w:rsidRPr="004102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способностей, т. к. такие занятия напоминают игру. На занятиях с различными нетрадиционными материалами дети экспериментируют и создают прекрасные работы.</w:t>
      </w:r>
    </w:p>
    <w:p w:rsidR="00160E41" w:rsidRPr="00410201" w:rsidRDefault="00160E41" w:rsidP="00410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Почему именно </w:t>
      </w:r>
      <w:r w:rsidRPr="0041020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рисование</w:t>
      </w: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Еще Аристотель </w:t>
      </w: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отмечал</w:t>
      </w: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«…занятие </w:t>
      </w:r>
      <w:r w:rsidRPr="0041020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рисованием способствует разнообразному развитию ребенка</w:t>
      </w: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». Ребенок,</w:t>
      </w:r>
      <w:r w:rsid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еще не </w:t>
      </w:r>
      <w:proofErr w:type="gramStart"/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умея читать и писать с помощью рисунка может выразить свое</w:t>
      </w:r>
      <w:proofErr w:type="gramEnd"/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настроение, мечты. </w:t>
      </w:r>
      <w:r w:rsidRPr="0041020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Рисование</w:t>
      </w: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один из методов общения ребенка.</w:t>
      </w:r>
    </w:p>
    <w:p w:rsidR="00160E41" w:rsidRPr="00410201" w:rsidRDefault="00160E41" w:rsidP="00410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 работы</w:t>
      </w: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система внедрения </w:t>
      </w:r>
      <w:r w:rsidRPr="0041020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нетрадиционных художественных техник в организацию</w:t>
      </w: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образовательной деятельности по </w:t>
      </w:r>
      <w:r w:rsidRPr="0041020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рисованию</w:t>
      </w: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один из путей развития творческих способностей детей и помощи воспитателю в преодолении затруднений при </w:t>
      </w:r>
      <w:r w:rsidRPr="0041020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организации</w:t>
      </w: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изобразительной деятельности в </w:t>
      </w:r>
      <w:r w:rsidRPr="0041020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разновозрастной группе</w:t>
      </w: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60E41" w:rsidRPr="00410201" w:rsidRDefault="00160E41" w:rsidP="00410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Задачи</w:t>
      </w: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60E41" w:rsidRPr="00410201" w:rsidRDefault="00160E41" w:rsidP="00410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Раскрыть творческий потенциал детей </w:t>
      </w:r>
      <w:r w:rsidRPr="0041020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разновозрастной группы через нетрадиционные приемы рисования</w:t>
      </w: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160E41" w:rsidRPr="00410201" w:rsidRDefault="00160E41" w:rsidP="00410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Наладить межличностное общение в процессе изобразительной деятельности;</w:t>
      </w:r>
    </w:p>
    <w:p w:rsidR="00160E41" w:rsidRPr="00410201" w:rsidRDefault="00160E41" w:rsidP="00410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Создать условия для творческой </w:t>
      </w:r>
      <w:proofErr w:type="spellStart"/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изодеятельности</w:t>
      </w:r>
      <w:proofErr w:type="spellEnd"/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(соответствующая развивающая среда, рабочая программа по изобразительной деятельности для </w:t>
      </w:r>
      <w:r w:rsidRPr="0041020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разновозрастной группы</w:t>
      </w: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proofErr w:type="gramEnd"/>
    </w:p>
    <w:p w:rsidR="00160E41" w:rsidRPr="00410201" w:rsidRDefault="00160E41" w:rsidP="00410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020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Рисование</w:t>
      </w: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самое естественное и увлекательное занятие дошкольников. Это первый опыт выражения своего отношения к окружающему миру. Чтобы не ограничивать возможность детей в выражении впечатлений от окружающего мира, недостаточно традиционного набора изобразительных средств и материалов.</w:t>
      </w:r>
    </w:p>
    <w:p w:rsidR="00160E41" w:rsidRPr="00410201" w:rsidRDefault="00160E41" w:rsidP="00410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020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Нетрадиционное рисование</w:t>
      </w: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дает возможность детям выразить то, что в силу возрастных ограничений ребенок не может выразить словами. Оно основано на творческой фантазии, привлекает своей простотой и доступностью, раскрывает возможность </w:t>
      </w:r>
      <w:r w:rsidRPr="0041020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использовать</w:t>
      </w: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хорошо знакомые предметы в качестве материалов.</w:t>
      </w:r>
    </w:p>
    <w:p w:rsidR="00160E41" w:rsidRPr="00410201" w:rsidRDefault="00160E41" w:rsidP="00410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020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Нетрадиционные техники рисования</w:t>
      </w: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это толчок к развитию воображения, творчества, проявлению самостоятельности, инициативы, выражения индивидуальности. Применяя и комбинируя </w:t>
      </w:r>
      <w:r w:rsidRPr="0041020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разные</w:t>
      </w: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способы изображения в одном рисунке, дошкольники учатся думать, самостоятельно решать, какую </w:t>
      </w:r>
      <w:r w:rsidRPr="0041020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технику использовать</w:t>
      </w: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тот или иной образ получился выразительным.</w:t>
      </w:r>
    </w:p>
    <w:p w:rsidR="00160E41" w:rsidRPr="00410201" w:rsidRDefault="00160E41" w:rsidP="00410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020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Использование нетрадиционной художественных техник</w:t>
      </w: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стимулирует положительную мотивацию, вызывает радостное настроение, снимает страх перед процессом </w:t>
      </w:r>
      <w:r w:rsidRPr="0041020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рисования</w:t>
      </w: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они позволяют детям быстро достичь желаемого результата, а перечисленные ниже </w:t>
      </w:r>
      <w:r w:rsidRPr="0041020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нетрадиционные техники способствуют этому</w:t>
      </w: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60E41" w:rsidRPr="00410201" w:rsidRDefault="00160E41" w:rsidP="00410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 детьми младшего дошкольного возраста я </w:t>
      </w:r>
      <w:r w:rsidRPr="0041020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использовала</w:t>
      </w: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60E41" w:rsidRPr="00410201" w:rsidRDefault="00160E41" w:rsidP="00410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41020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рисование пальчиками</w:t>
      </w: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160E41" w:rsidRPr="00410201" w:rsidRDefault="00160E41" w:rsidP="00410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-оттиск печатками из картофеля;</w:t>
      </w:r>
    </w:p>
    <w:p w:rsidR="00160E41" w:rsidRPr="00410201" w:rsidRDefault="00160E41" w:rsidP="00410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gramStart"/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тычок</w:t>
      </w:r>
      <w:proofErr w:type="gramEnd"/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жесткой полусухой кистью.</w:t>
      </w:r>
    </w:p>
    <w:p w:rsidR="00160E41" w:rsidRPr="00410201" w:rsidRDefault="00160E41" w:rsidP="00410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Детей среднего дошкольного возраста я знакомила с более сложными </w:t>
      </w:r>
      <w:r w:rsidRPr="0041020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техниками</w:t>
      </w:r>
      <w:proofErr w:type="gramStart"/>
      <w:r w:rsidRPr="0041020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</w:p>
    <w:p w:rsidR="00160E41" w:rsidRPr="00410201" w:rsidRDefault="00160E41" w:rsidP="00410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оттиск поролоном;</w:t>
      </w:r>
    </w:p>
    <w:p w:rsidR="00160E41" w:rsidRPr="00410201" w:rsidRDefault="00160E41" w:rsidP="00410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восковые мелки + акварель;</w:t>
      </w:r>
    </w:p>
    <w:p w:rsidR="00160E41" w:rsidRPr="00410201" w:rsidRDefault="00160E41" w:rsidP="00410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свеча + акварель;</w:t>
      </w:r>
    </w:p>
    <w:p w:rsidR="00160E41" w:rsidRPr="00410201" w:rsidRDefault="00160E41" w:rsidP="00410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отпечатки листьев</w:t>
      </w:r>
      <w:proofErr w:type="gramStart"/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;</w:t>
      </w:r>
      <w:proofErr w:type="gramEnd"/>
    </w:p>
    <w:p w:rsidR="00160E41" w:rsidRPr="00410201" w:rsidRDefault="00160E41" w:rsidP="00410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рисунки из ладошки</w:t>
      </w:r>
      <w:proofErr w:type="gramStart"/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;</w:t>
      </w:r>
      <w:proofErr w:type="gramEnd"/>
    </w:p>
    <w:p w:rsidR="00160E41" w:rsidRPr="00410201" w:rsidRDefault="00160E41" w:rsidP="00410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волшебные веревочки.</w:t>
      </w:r>
    </w:p>
    <w:p w:rsidR="00160E41" w:rsidRPr="00410201" w:rsidRDefault="00160E41" w:rsidP="00410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 старшем дош</w:t>
      </w:r>
      <w:r w:rsid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кольном возрасте дети </w:t>
      </w:r>
      <w:proofErr w:type="gramStart"/>
      <w:r w:rsid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могут</w:t>
      </w:r>
      <w:proofErr w:type="gramEnd"/>
      <w:r w:rsid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осва</w:t>
      </w: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ивают еще более трудные методы и </w:t>
      </w:r>
      <w:r w:rsidRPr="0041020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техники </w:t>
      </w: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60E41" w:rsidRPr="00410201" w:rsidRDefault="00160E41" w:rsidP="00410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proofErr w:type="spellStart"/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кляксография</w:t>
      </w:r>
      <w:proofErr w:type="spellEnd"/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трубочкой</w:t>
      </w:r>
      <w:proofErr w:type="gramStart"/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;</w:t>
      </w:r>
      <w:proofErr w:type="gramEnd"/>
    </w:p>
    <w:p w:rsidR="00160E41" w:rsidRPr="00410201" w:rsidRDefault="00160E41" w:rsidP="00410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монотипия пейзажная</w:t>
      </w:r>
      <w:proofErr w:type="gramStart"/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;</w:t>
      </w:r>
      <w:proofErr w:type="gramEnd"/>
    </w:p>
    <w:p w:rsidR="00160E41" w:rsidRPr="00410201" w:rsidRDefault="00160E41" w:rsidP="00410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печать по трафарету</w:t>
      </w:r>
      <w:proofErr w:type="gramStart"/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;</w:t>
      </w:r>
      <w:proofErr w:type="gramEnd"/>
    </w:p>
    <w:p w:rsidR="00160E41" w:rsidRPr="00410201" w:rsidRDefault="00160E41" w:rsidP="00410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монотипия предметная</w:t>
      </w:r>
      <w:proofErr w:type="gramStart"/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;</w:t>
      </w:r>
      <w:proofErr w:type="gramEnd"/>
    </w:p>
    <w:p w:rsidR="00160E41" w:rsidRPr="00410201" w:rsidRDefault="00160E41" w:rsidP="00410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proofErr w:type="spellStart"/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кляксография</w:t>
      </w:r>
      <w:proofErr w:type="spellEnd"/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обычная.</w:t>
      </w:r>
    </w:p>
    <w:p w:rsidR="00160E41" w:rsidRPr="00410201" w:rsidRDefault="00160E41" w:rsidP="00410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Каждая из этих </w:t>
      </w:r>
      <w:r w:rsidRPr="0041020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техник</w:t>
      </w: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это маленькая игра. Их </w:t>
      </w:r>
      <w:r w:rsidRPr="0041020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использование</w:t>
      </w: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позволяет детям чувствовать себя </w:t>
      </w:r>
      <w:proofErr w:type="spellStart"/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раскованнее</w:t>
      </w:r>
      <w:proofErr w:type="spellEnd"/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смелее, непосредственнее, развивает воображение, дает полную свободу для самовыражения.</w:t>
      </w:r>
    </w:p>
    <w:p w:rsidR="00160E41" w:rsidRPr="00410201" w:rsidRDefault="00160E41" w:rsidP="00410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020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Организация</w:t>
      </w: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образовательной деятельности по </w:t>
      </w:r>
      <w:r w:rsidRPr="0041020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рисованию с применением нетрадиционных художественных техник</w:t>
      </w: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способствует </w:t>
      </w: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развитию</w:t>
      </w: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60E41" w:rsidRPr="00410201" w:rsidRDefault="00160E41" w:rsidP="00410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ориентировочно – исследовательской деятельности дошкольников. Ребенку предоставляется возможность экспериментирования </w:t>
      </w:r>
      <w:r w:rsidRPr="00410201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(смешивание краски с мыльной пеной, клейстером и т. д.)</w:t>
      </w: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160E41" w:rsidRPr="00410201" w:rsidRDefault="00160E41" w:rsidP="00410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мелкой моторики пальцев рук, что положительно влияет на развитие речевой зоны коры головного мозга;</w:t>
      </w:r>
    </w:p>
    <w:p w:rsidR="00160E41" w:rsidRPr="00410201" w:rsidRDefault="00160E41" w:rsidP="00410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психических процессов </w:t>
      </w:r>
      <w:r w:rsidRPr="0041020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</w:t>
      </w:r>
      <w:r w:rsidRPr="00410201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воображения, восприятия, внимания,</w:t>
      </w:r>
      <w:r w:rsidR="00410201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 </w:t>
      </w:r>
      <w:r w:rsidRPr="00410201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зрительной памяти, мышления)</w:t>
      </w: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160E41" w:rsidRPr="00410201" w:rsidRDefault="00160E41" w:rsidP="00410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тактильной чувствительности (при непосредственном контакте пальцев рук с краской дети познают ее </w:t>
      </w: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свойства</w:t>
      </w: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густоту, твердость, вязкость);</w:t>
      </w:r>
    </w:p>
    <w:p w:rsidR="00160E41" w:rsidRPr="00410201" w:rsidRDefault="00160E41" w:rsidP="00410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познавательн</w:t>
      </w:r>
      <w:proofErr w:type="gramStart"/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о-</w:t>
      </w:r>
      <w:proofErr w:type="gramEnd"/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коммуникативных навыков;</w:t>
      </w:r>
    </w:p>
    <w:p w:rsidR="00160E41" w:rsidRPr="00410201" w:rsidRDefault="00160E41" w:rsidP="00410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Основной формой ознакомления детей с </w:t>
      </w:r>
      <w:r w:rsidRPr="0041020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техникой нетрадиционного рисования является организованная</w:t>
      </w: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образовательная деятельность по изобразительной деятельности. </w:t>
      </w:r>
    </w:p>
    <w:p w:rsidR="00160E41" w:rsidRPr="00410201" w:rsidRDefault="00F56997" w:rsidP="00410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результате моей работы за 2020 -2022</w:t>
      </w:r>
      <w:r w:rsidR="00160E41"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60E41" w:rsidRPr="0041020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год</w:t>
      </w:r>
      <w:r w:rsidR="00160E41"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60E41" w:rsidRPr="00410201" w:rsidRDefault="00160E41" w:rsidP="00410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Дети научились взаимодействию друг с другом, они с радостью участвуют в общей работе и добиваются определённых результатов. </w:t>
      </w:r>
    </w:p>
    <w:p w:rsidR="00160E41" w:rsidRPr="00410201" w:rsidRDefault="00160E41" w:rsidP="00410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Показателем и результатом работы можно считать то, что мы с детьми постоянно устраиваем выставки рисунков, которые радует детей и их родителей, ребенок становится успешнее, украшаем </w:t>
      </w:r>
      <w:r w:rsidRPr="0041020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группу</w:t>
      </w: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своими картинами и панно. </w:t>
      </w:r>
    </w:p>
    <w:p w:rsidR="00160E41" w:rsidRPr="00410201" w:rsidRDefault="00160E41" w:rsidP="00410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Оформлены статьи для родителей по разделу </w:t>
      </w:r>
      <w:proofErr w:type="gramStart"/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изо</w:t>
      </w:r>
      <w:proofErr w:type="gramEnd"/>
      <w:r w:rsid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деятельности "</w:t>
      </w:r>
      <w:r w:rsidRPr="0041020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Нетрадиционные приемы рисования</w:t>
      </w: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";</w:t>
      </w:r>
    </w:p>
    <w:p w:rsidR="00160E41" w:rsidRPr="00410201" w:rsidRDefault="00160E41" w:rsidP="00410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Разработана рабочая программа по изобразительной деятельности с </w:t>
      </w:r>
      <w:r w:rsidRPr="0041020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использованием нетрадиционных техник рисования в разновозрастной группе</w:t>
      </w: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60E41" w:rsidRPr="00410201" w:rsidRDefault="00160E41" w:rsidP="00410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развивающая среда, которая создана в нашей образовательной </w:t>
      </w:r>
      <w:r w:rsidRPr="0041020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организации</w:t>
      </w: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помогает творить нашим детям,</w:t>
      </w:r>
      <w:r w:rsid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так </w:t>
      </w:r>
      <w:proofErr w:type="gramStart"/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</w:t>
      </w:r>
      <w:proofErr w:type="gramEnd"/>
      <w:r w:rsidRPr="004102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рисуя развивается и ум, и тело, и душа ребенка!</w:t>
      </w:r>
    </w:p>
    <w:p w:rsidR="00160E41" w:rsidRPr="00410201" w:rsidRDefault="00160E41" w:rsidP="0041020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60E41" w:rsidRPr="00410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201" w:rsidRDefault="00410201" w:rsidP="00410201">
      <w:pPr>
        <w:spacing w:after="0" w:line="240" w:lineRule="auto"/>
      </w:pPr>
      <w:r>
        <w:separator/>
      </w:r>
    </w:p>
  </w:endnote>
  <w:endnote w:type="continuationSeparator" w:id="0">
    <w:p w:rsidR="00410201" w:rsidRDefault="00410201" w:rsidP="00410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201" w:rsidRDefault="00410201" w:rsidP="00410201">
      <w:pPr>
        <w:spacing w:after="0" w:line="240" w:lineRule="auto"/>
      </w:pPr>
      <w:r>
        <w:separator/>
      </w:r>
    </w:p>
  </w:footnote>
  <w:footnote w:type="continuationSeparator" w:id="0">
    <w:p w:rsidR="00410201" w:rsidRDefault="00410201" w:rsidP="004102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BF"/>
    <w:rsid w:val="00160E41"/>
    <w:rsid w:val="00270DC0"/>
    <w:rsid w:val="00410201"/>
    <w:rsid w:val="00585077"/>
    <w:rsid w:val="006923BF"/>
    <w:rsid w:val="00CA56BC"/>
    <w:rsid w:val="00CF5480"/>
    <w:rsid w:val="00F56997"/>
    <w:rsid w:val="00F84ACF"/>
    <w:rsid w:val="00FE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4ACF"/>
    <w:rPr>
      <w:i/>
      <w:iCs/>
    </w:rPr>
  </w:style>
  <w:style w:type="paragraph" w:customStyle="1" w:styleId="Default">
    <w:name w:val="Default"/>
    <w:rsid w:val="00160E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10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0201"/>
  </w:style>
  <w:style w:type="paragraph" w:styleId="a6">
    <w:name w:val="footer"/>
    <w:basedOn w:val="a"/>
    <w:link w:val="a7"/>
    <w:uiPriority w:val="99"/>
    <w:unhideWhenUsed/>
    <w:rsid w:val="00410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02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4ACF"/>
    <w:rPr>
      <w:i/>
      <w:iCs/>
    </w:rPr>
  </w:style>
  <w:style w:type="paragraph" w:customStyle="1" w:styleId="Default">
    <w:name w:val="Default"/>
    <w:rsid w:val="00160E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10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0201"/>
  </w:style>
  <w:style w:type="paragraph" w:styleId="a6">
    <w:name w:val="footer"/>
    <w:basedOn w:val="a"/>
    <w:link w:val="a7"/>
    <w:uiPriority w:val="99"/>
    <w:unhideWhenUsed/>
    <w:rsid w:val="00410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0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2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2524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61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67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91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2018-12-11T17:09:00Z</dcterms:created>
  <dcterms:modified xsi:type="dcterms:W3CDTF">2023-09-18T17:39:00Z</dcterms:modified>
</cp:coreProperties>
</file>