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8C1" w:rsidRDefault="007E08C1" w:rsidP="007E08C1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Игровые педагогические технологии - </w:t>
      </w:r>
      <w:r>
        <w:rPr>
          <w:rFonts w:ascii="Times New Roman" w:hAnsi="Times New Roman" w:cs="Times New Roman"/>
          <w:color w:val="000000"/>
          <w:sz w:val="28"/>
          <w:szCs w:val="28"/>
        </w:rPr>
        <w:t>это технологии, в основу которых положена педагогическая игра как вид деятельности в условиях ситуаций, направленных на воссоздание и усвоение общественного опыта.</w:t>
      </w:r>
    </w:p>
    <w:p w:rsidR="007E08C1" w:rsidRDefault="007E08C1" w:rsidP="007E08C1">
      <w:pPr>
        <w:shd w:val="clear" w:color="auto" w:fill="FFFFFF"/>
        <w:spacing w:after="0" w:line="240" w:lineRule="auto"/>
        <w:ind w:left="43" w:firstLine="67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современной образовательной практике большое распространение получили игровые технологии обучения (А.А. Вербицкий, Н.В. Борисова и др.), которые характеризуются наличием игровой модели, сценарием игры, ролевых позиций, возможностями альтернативных решений, предполагаемых результатов, критериями оценки результатов работы, управлением эмоционального напряжения.</w:t>
      </w:r>
    </w:p>
    <w:p w:rsidR="007E08C1" w:rsidRDefault="007E08C1" w:rsidP="007E08C1">
      <w:pPr>
        <w:shd w:val="clear" w:color="auto" w:fill="FFFFFF"/>
        <w:spacing w:after="0" w:line="240" w:lineRule="auto"/>
        <w:ind w:left="43" w:firstLine="67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Применяются игры познавательные, занимательные, театрализованные, игровые, имитационные, компьютерные, игровое проектирование, индивидуальный тренинг, решение практических ситуаций и задач. Выбор каждой игры определяется ее возможностями, соотнесением с особенностями дидактической задачи.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E08C1" w:rsidRDefault="007E08C1" w:rsidP="007E08C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Игровые технологии занимают важное место в учебно-воспитательном процессе, так как не только способствуют воспитанию познавательных интересов и активизации деятельности учащихся, но и выполняют ряд других функций. Правильно организованная с учетом специфики материала тренирует память, помогает учащимся выработать речевые умения и навыки. Игра стимулирует умственную деятельность учащихся, развивает внимание и познавательный интерес к предмету. Игра - один из приемов преодоления пассивности учеников. </w:t>
      </w:r>
    </w:p>
    <w:p w:rsidR="007E08C1" w:rsidRPr="007E08C1" w:rsidRDefault="007E08C1" w:rsidP="007E08C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Игровая форма занятий создается на уроках при помощи игровых приемов и ситуаций, которые выступают как средство побуждения, стимулирования, учащихся к учебной деятельности. </w:t>
      </w:r>
      <w:bookmarkStart w:id="0" w:name="_GoBack"/>
      <w:bookmarkEnd w:id="0"/>
    </w:p>
    <w:p w:rsidR="00AE2314" w:rsidRDefault="00F05C72" w:rsidP="00B956D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E2314">
        <w:rPr>
          <w:rFonts w:ascii="Times New Roman" w:hAnsi="Times New Roman" w:cs="Times New Roman"/>
          <w:sz w:val="28"/>
          <w:szCs w:val="28"/>
        </w:rPr>
        <w:t xml:space="preserve">Реализация игровых приемов и ситуаций при урочной форме занятий происходит </w:t>
      </w:r>
      <w:r w:rsidR="00AE2314">
        <w:rPr>
          <w:rFonts w:ascii="Times New Roman" w:hAnsi="Times New Roman" w:cs="Times New Roman"/>
          <w:sz w:val="28"/>
          <w:szCs w:val="28"/>
        </w:rPr>
        <w:t>по таким основным направлениям. Д</w:t>
      </w:r>
      <w:r w:rsidRPr="00AE2314">
        <w:rPr>
          <w:rFonts w:ascii="Times New Roman" w:hAnsi="Times New Roman" w:cs="Times New Roman"/>
          <w:sz w:val="28"/>
          <w:szCs w:val="28"/>
        </w:rPr>
        <w:t>идактическая цель ставится перед уч</w:t>
      </w:r>
      <w:r w:rsidR="00AE2314">
        <w:rPr>
          <w:rFonts w:ascii="Times New Roman" w:hAnsi="Times New Roman" w:cs="Times New Roman"/>
          <w:sz w:val="28"/>
          <w:szCs w:val="28"/>
        </w:rPr>
        <w:t>ащимися в форме игровой задачи. У</w:t>
      </w:r>
      <w:r w:rsidRPr="00AE2314">
        <w:rPr>
          <w:rFonts w:ascii="Times New Roman" w:hAnsi="Times New Roman" w:cs="Times New Roman"/>
          <w:sz w:val="28"/>
          <w:szCs w:val="28"/>
        </w:rPr>
        <w:t>чебная деятельн</w:t>
      </w:r>
      <w:r w:rsidR="00AE2314">
        <w:rPr>
          <w:rFonts w:ascii="Times New Roman" w:hAnsi="Times New Roman" w:cs="Times New Roman"/>
          <w:sz w:val="28"/>
          <w:szCs w:val="28"/>
        </w:rPr>
        <w:t>ость подчиняется правилам игры. У</w:t>
      </w:r>
      <w:r w:rsidRPr="00AE2314">
        <w:rPr>
          <w:rFonts w:ascii="Times New Roman" w:hAnsi="Times New Roman" w:cs="Times New Roman"/>
          <w:sz w:val="28"/>
          <w:szCs w:val="28"/>
        </w:rPr>
        <w:t xml:space="preserve">чебный материал используется в качестве ее средства, в учебную деятельность вводится элемент соревнования, который переводит </w:t>
      </w:r>
      <w:r w:rsidR="00AE2314">
        <w:rPr>
          <w:rFonts w:ascii="Times New Roman" w:hAnsi="Times New Roman" w:cs="Times New Roman"/>
          <w:sz w:val="28"/>
          <w:szCs w:val="28"/>
        </w:rPr>
        <w:t>дидактическую задачу в игровую. У</w:t>
      </w:r>
      <w:r w:rsidRPr="00AE2314">
        <w:rPr>
          <w:rFonts w:ascii="Times New Roman" w:hAnsi="Times New Roman" w:cs="Times New Roman"/>
          <w:sz w:val="28"/>
          <w:szCs w:val="28"/>
        </w:rPr>
        <w:t xml:space="preserve">спешное выполнение дидактического задания связывается с игровым результатом. </w:t>
      </w:r>
    </w:p>
    <w:p w:rsidR="00AE2314" w:rsidRDefault="00F05C72" w:rsidP="00B956D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E2314">
        <w:rPr>
          <w:rFonts w:ascii="Times New Roman" w:hAnsi="Times New Roman" w:cs="Times New Roman"/>
          <w:sz w:val="28"/>
          <w:szCs w:val="28"/>
        </w:rPr>
        <w:t>При использовании игровых технологий на уроках необходимо с</w:t>
      </w:r>
      <w:r w:rsidR="00AE2314">
        <w:rPr>
          <w:rFonts w:ascii="Times New Roman" w:hAnsi="Times New Roman" w:cs="Times New Roman"/>
          <w:sz w:val="28"/>
          <w:szCs w:val="28"/>
        </w:rPr>
        <w:t xml:space="preserve">облюдение следующих условий: </w:t>
      </w:r>
      <w:r w:rsidRPr="00AE2314">
        <w:rPr>
          <w:rFonts w:ascii="Times New Roman" w:hAnsi="Times New Roman" w:cs="Times New Roman"/>
          <w:sz w:val="28"/>
          <w:szCs w:val="28"/>
        </w:rPr>
        <w:t>соответствие игры учебн</w:t>
      </w:r>
      <w:r w:rsidR="00AE2314">
        <w:rPr>
          <w:rFonts w:ascii="Times New Roman" w:hAnsi="Times New Roman" w:cs="Times New Roman"/>
          <w:sz w:val="28"/>
          <w:szCs w:val="28"/>
        </w:rPr>
        <w:t xml:space="preserve">о-воспитательным целям урока; </w:t>
      </w:r>
      <w:r w:rsidRPr="00AE2314">
        <w:rPr>
          <w:rFonts w:ascii="Times New Roman" w:hAnsi="Times New Roman" w:cs="Times New Roman"/>
          <w:sz w:val="28"/>
          <w:szCs w:val="28"/>
        </w:rPr>
        <w:t>доступность д</w:t>
      </w:r>
      <w:r w:rsidR="00AE2314">
        <w:rPr>
          <w:rFonts w:ascii="Times New Roman" w:hAnsi="Times New Roman" w:cs="Times New Roman"/>
          <w:sz w:val="28"/>
          <w:szCs w:val="28"/>
        </w:rPr>
        <w:t xml:space="preserve">ля учащихся данного возраста; </w:t>
      </w:r>
      <w:r w:rsidRPr="00AE2314">
        <w:rPr>
          <w:rFonts w:ascii="Times New Roman" w:hAnsi="Times New Roman" w:cs="Times New Roman"/>
          <w:sz w:val="28"/>
          <w:szCs w:val="28"/>
        </w:rPr>
        <w:t xml:space="preserve">умеренность в использовании игр на уроках. </w:t>
      </w:r>
    </w:p>
    <w:p w:rsidR="00F05C72" w:rsidRPr="00AE2314" w:rsidRDefault="00AE2314" w:rsidP="00B956D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 такие виды занятий</w:t>
      </w:r>
      <w:r w:rsidR="00F05C72" w:rsidRPr="00AE2314">
        <w:rPr>
          <w:rFonts w:ascii="Times New Roman" w:hAnsi="Times New Roman" w:cs="Times New Roman"/>
          <w:sz w:val="28"/>
          <w:szCs w:val="28"/>
        </w:rPr>
        <w:t xml:space="preserve"> с испол</w:t>
      </w:r>
      <w:r>
        <w:rPr>
          <w:rFonts w:ascii="Times New Roman" w:hAnsi="Times New Roman" w:cs="Times New Roman"/>
          <w:sz w:val="28"/>
          <w:szCs w:val="28"/>
        </w:rPr>
        <w:t>ьзованием игровых технологий.  Соревнование, конкурс, путешестви</w:t>
      </w:r>
      <w:r w:rsidR="00B956D6">
        <w:rPr>
          <w:rFonts w:ascii="Times New Roman" w:hAnsi="Times New Roman" w:cs="Times New Roman"/>
          <w:sz w:val="28"/>
          <w:szCs w:val="28"/>
        </w:rPr>
        <w:t xml:space="preserve">е, КВН, </w:t>
      </w:r>
      <w:proofErr w:type="spellStart"/>
      <w:r w:rsidR="00B956D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вест</w:t>
      </w:r>
      <w:proofErr w:type="spellEnd"/>
      <w:r w:rsidR="00B956D6">
        <w:rPr>
          <w:rFonts w:ascii="Times New Roman" w:hAnsi="Times New Roman" w:cs="Times New Roman"/>
          <w:sz w:val="28"/>
          <w:szCs w:val="28"/>
        </w:rPr>
        <w:t>. И</w:t>
      </w:r>
      <w:r w:rsidR="00F05C72" w:rsidRPr="00AE2314">
        <w:rPr>
          <w:rFonts w:ascii="Times New Roman" w:hAnsi="Times New Roman" w:cs="Times New Roman"/>
          <w:sz w:val="28"/>
          <w:szCs w:val="28"/>
        </w:rPr>
        <w:t>спользование игры на определённом этап</w:t>
      </w:r>
      <w:r w:rsidR="00B956D6">
        <w:rPr>
          <w:rFonts w:ascii="Times New Roman" w:hAnsi="Times New Roman" w:cs="Times New Roman"/>
          <w:sz w:val="28"/>
          <w:szCs w:val="28"/>
        </w:rPr>
        <w:t>е занятия (начало, середина, итог занятия</w:t>
      </w:r>
      <w:r w:rsidR="00F05C72" w:rsidRPr="00AE2314">
        <w:rPr>
          <w:rFonts w:ascii="Times New Roman" w:hAnsi="Times New Roman" w:cs="Times New Roman"/>
          <w:sz w:val="28"/>
          <w:szCs w:val="28"/>
        </w:rPr>
        <w:t>; знакомство с новым материа</w:t>
      </w:r>
      <w:r w:rsidR="00B956D6">
        <w:rPr>
          <w:rFonts w:ascii="Times New Roman" w:hAnsi="Times New Roman" w:cs="Times New Roman"/>
          <w:sz w:val="28"/>
          <w:szCs w:val="28"/>
        </w:rPr>
        <w:t>лом, закрепление знаний, умений)</w:t>
      </w:r>
    </w:p>
    <w:p w:rsidR="00F05C72" w:rsidRPr="00AE2314" w:rsidRDefault="00F05C72" w:rsidP="00B95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2314">
        <w:rPr>
          <w:color w:val="000000"/>
          <w:sz w:val="28"/>
          <w:szCs w:val="28"/>
        </w:rPr>
        <w:t>Как повысить эффективность урока?</w:t>
      </w:r>
    </w:p>
    <w:p w:rsidR="00F05C72" w:rsidRPr="00AE2314" w:rsidRDefault="00B956D6" w:rsidP="00B95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помощь преподавателю</w:t>
      </w:r>
      <w:r w:rsidR="00F05C72" w:rsidRPr="00AE2314">
        <w:rPr>
          <w:color w:val="000000"/>
          <w:sz w:val="28"/>
          <w:szCs w:val="28"/>
        </w:rPr>
        <w:t xml:space="preserve"> приходит замечательное средство – игра.</w:t>
      </w:r>
    </w:p>
    <w:p w:rsidR="00F05C72" w:rsidRPr="00AE2314" w:rsidRDefault="00F05C72" w:rsidP="00B95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2314">
        <w:rPr>
          <w:color w:val="000000"/>
          <w:sz w:val="28"/>
          <w:szCs w:val="28"/>
        </w:rPr>
        <w:t>Задача, конечно, не слишком простая:</w:t>
      </w:r>
    </w:p>
    <w:p w:rsidR="00F05C72" w:rsidRPr="00AE2314" w:rsidRDefault="00F05C72" w:rsidP="00B95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2314">
        <w:rPr>
          <w:color w:val="000000"/>
          <w:sz w:val="28"/>
          <w:szCs w:val="28"/>
        </w:rPr>
        <w:lastRenderedPageBreak/>
        <w:t>Играя учить и учиться играя.</w:t>
      </w:r>
    </w:p>
    <w:p w:rsidR="00F05C72" w:rsidRPr="00AE2314" w:rsidRDefault="00F05C72" w:rsidP="00B95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2314">
        <w:rPr>
          <w:color w:val="000000"/>
          <w:sz w:val="28"/>
          <w:szCs w:val="28"/>
        </w:rPr>
        <w:t>Но если с учебой сложить развлеченье,</w:t>
      </w:r>
    </w:p>
    <w:p w:rsidR="00F05C72" w:rsidRPr="00AE2314" w:rsidRDefault="00F05C72" w:rsidP="00B95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2314">
        <w:rPr>
          <w:color w:val="000000"/>
          <w:sz w:val="28"/>
          <w:szCs w:val="28"/>
        </w:rPr>
        <w:t>То праздником станет любое ученье!</w:t>
      </w:r>
    </w:p>
    <w:p w:rsidR="00F05C72" w:rsidRPr="00AE2314" w:rsidRDefault="00F05C72" w:rsidP="00B95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2314">
        <w:rPr>
          <w:color w:val="000000"/>
          <w:sz w:val="28"/>
          <w:szCs w:val="28"/>
        </w:rPr>
        <w:t>Цель   игры   - побудить интерес к</w:t>
      </w:r>
      <w:r w:rsidR="00B956D6">
        <w:rPr>
          <w:color w:val="000000"/>
          <w:sz w:val="28"/>
          <w:szCs w:val="28"/>
        </w:rPr>
        <w:t xml:space="preserve"> </w:t>
      </w:r>
      <w:r w:rsidRPr="00AE2314">
        <w:rPr>
          <w:color w:val="000000"/>
          <w:sz w:val="28"/>
          <w:szCs w:val="28"/>
        </w:rPr>
        <w:t>познанию, науке, книге, учению.</w:t>
      </w:r>
    </w:p>
    <w:p w:rsidR="00F05C72" w:rsidRPr="00AE2314" w:rsidRDefault="00F05C72">
      <w:pPr>
        <w:rPr>
          <w:rFonts w:ascii="Times New Roman" w:hAnsi="Times New Roman" w:cs="Times New Roman"/>
          <w:sz w:val="28"/>
          <w:szCs w:val="28"/>
        </w:rPr>
      </w:pPr>
    </w:p>
    <w:sectPr w:rsidR="00F05C72" w:rsidRPr="00AE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72"/>
    <w:rsid w:val="00004B2B"/>
    <w:rsid w:val="0000782C"/>
    <w:rsid w:val="000238A2"/>
    <w:rsid w:val="00031A73"/>
    <w:rsid w:val="000330F1"/>
    <w:rsid w:val="00043993"/>
    <w:rsid w:val="00047F91"/>
    <w:rsid w:val="0005195D"/>
    <w:rsid w:val="00051C4A"/>
    <w:rsid w:val="00053B5B"/>
    <w:rsid w:val="00053CA6"/>
    <w:rsid w:val="0006570F"/>
    <w:rsid w:val="00076606"/>
    <w:rsid w:val="00077B2F"/>
    <w:rsid w:val="00086279"/>
    <w:rsid w:val="00094BE2"/>
    <w:rsid w:val="000A0132"/>
    <w:rsid w:val="000A108A"/>
    <w:rsid w:val="000A1F89"/>
    <w:rsid w:val="000A71F3"/>
    <w:rsid w:val="000C3B91"/>
    <w:rsid w:val="000E72E5"/>
    <w:rsid w:val="000F04FE"/>
    <w:rsid w:val="00100180"/>
    <w:rsid w:val="00101004"/>
    <w:rsid w:val="001019FF"/>
    <w:rsid w:val="00103030"/>
    <w:rsid w:val="001067C8"/>
    <w:rsid w:val="00111527"/>
    <w:rsid w:val="00111D26"/>
    <w:rsid w:val="00115B93"/>
    <w:rsid w:val="00126BDD"/>
    <w:rsid w:val="0012750E"/>
    <w:rsid w:val="00134528"/>
    <w:rsid w:val="00135A5B"/>
    <w:rsid w:val="001448C3"/>
    <w:rsid w:val="00144CDF"/>
    <w:rsid w:val="0015034F"/>
    <w:rsid w:val="00152D7F"/>
    <w:rsid w:val="001579DF"/>
    <w:rsid w:val="00164EDC"/>
    <w:rsid w:val="001659A6"/>
    <w:rsid w:val="00171650"/>
    <w:rsid w:val="001833A5"/>
    <w:rsid w:val="0018424F"/>
    <w:rsid w:val="0018609B"/>
    <w:rsid w:val="00186DF0"/>
    <w:rsid w:val="001A1956"/>
    <w:rsid w:val="001A56C7"/>
    <w:rsid w:val="001A7C07"/>
    <w:rsid w:val="001B1262"/>
    <w:rsid w:val="001B357A"/>
    <w:rsid w:val="001D005A"/>
    <w:rsid w:val="001D3DF7"/>
    <w:rsid w:val="001E1998"/>
    <w:rsid w:val="001E32BB"/>
    <w:rsid w:val="001E490F"/>
    <w:rsid w:val="001E7897"/>
    <w:rsid w:val="001F32B6"/>
    <w:rsid w:val="00213E4A"/>
    <w:rsid w:val="00224FDB"/>
    <w:rsid w:val="00226753"/>
    <w:rsid w:val="002344D3"/>
    <w:rsid w:val="00247A16"/>
    <w:rsid w:val="002540D8"/>
    <w:rsid w:val="00256EE4"/>
    <w:rsid w:val="00260133"/>
    <w:rsid w:val="00264BC5"/>
    <w:rsid w:val="00266237"/>
    <w:rsid w:val="002747FB"/>
    <w:rsid w:val="002919CF"/>
    <w:rsid w:val="002A11C4"/>
    <w:rsid w:val="002A14B4"/>
    <w:rsid w:val="002A1DE5"/>
    <w:rsid w:val="002A2C56"/>
    <w:rsid w:val="002B0A66"/>
    <w:rsid w:val="002B346B"/>
    <w:rsid w:val="002B6C56"/>
    <w:rsid w:val="002C08FB"/>
    <w:rsid w:val="002C4635"/>
    <w:rsid w:val="002C52A6"/>
    <w:rsid w:val="002D23C9"/>
    <w:rsid w:val="002D2DA0"/>
    <w:rsid w:val="002D6FD1"/>
    <w:rsid w:val="002E3BF1"/>
    <w:rsid w:val="002F1D13"/>
    <w:rsid w:val="002F2100"/>
    <w:rsid w:val="0030591C"/>
    <w:rsid w:val="00311EDE"/>
    <w:rsid w:val="003127E3"/>
    <w:rsid w:val="00313B94"/>
    <w:rsid w:val="003312CD"/>
    <w:rsid w:val="0033254A"/>
    <w:rsid w:val="00336763"/>
    <w:rsid w:val="00337855"/>
    <w:rsid w:val="00342E37"/>
    <w:rsid w:val="003453A2"/>
    <w:rsid w:val="00347E70"/>
    <w:rsid w:val="00347FDD"/>
    <w:rsid w:val="00351C39"/>
    <w:rsid w:val="003532BD"/>
    <w:rsid w:val="003565E8"/>
    <w:rsid w:val="003630E2"/>
    <w:rsid w:val="00375B27"/>
    <w:rsid w:val="00384BCB"/>
    <w:rsid w:val="00385621"/>
    <w:rsid w:val="00386527"/>
    <w:rsid w:val="00386D6B"/>
    <w:rsid w:val="00391530"/>
    <w:rsid w:val="00391C29"/>
    <w:rsid w:val="003971DF"/>
    <w:rsid w:val="003A387F"/>
    <w:rsid w:val="003B3CCF"/>
    <w:rsid w:val="003B3EBF"/>
    <w:rsid w:val="003B43C0"/>
    <w:rsid w:val="003B5651"/>
    <w:rsid w:val="003C77E0"/>
    <w:rsid w:val="003D7F3D"/>
    <w:rsid w:val="003F0C76"/>
    <w:rsid w:val="003F251F"/>
    <w:rsid w:val="003F25C2"/>
    <w:rsid w:val="003F2852"/>
    <w:rsid w:val="003F3C5A"/>
    <w:rsid w:val="003F4152"/>
    <w:rsid w:val="003F41B5"/>
    <w:rsid w:val="00400B0B"/>
    <w:rsid w:val="00403CA9"/>
    <w:rsid w:val="00406FD1"/>
    <w:rsid w:val="00407428"/>
    <w:rsid w:val="00411A71"/>
    <w:rsid w:val="0041272C"/>
    <w:rsid w:val="00412D30"/>
    <w:rsid w:val="00413151"/>
    <w:rsid w:val="004145DC"/>
    <w:rsid w:val="00415FC2"/>
    <w:rsid w:val="004175A0"/>
    <w:rsid w:val="004241AE"/>
    <w:rsid w:val="00424DC2"/>
    <w:rsid w:val="00425C7F"/>
    <w:rsid w:val="00427611"/>
    <w:rsid w:val="004304C8"/>
    <w:rsid w:val="00430B4F"/>
    <w:rsid w:val="00432F71"/>
    <w:rsid w:val="004413A9"/>
    <w:rsid w:val="00445D5F"/>
    <w:rsid w:val="004462FC"/>
    <w:rsid w:val="004500F9"/>
    <w:rsid w:val="004529D4"/>
    <w:rsid w:val="00453D6F"/>
    <w:rsid w:val="00455AF1"/>
    <w:rsid w:val="00457A39"/>
    <w:rsid w:val="0046053D"/>
    <w:rsid w:val="00480A18"/>
    <w:rsid w:val="0048375F"/>
    <w:rsid w:val="0048771B"/>
    <w:rsid w:val="00493E8E"/>
    <w:rsid w:val="0049589F"/>
    <w:rsid w:val="004A3541"/>
    <w:rsid w:val="004A4AAF"/>
    <w:rsid w:val="004B407B"/>
    <w:rsid w:val="004B7C1D"/>
    <w:rsid w:val="004C52E0"/>
    <w:rsid w:val="004D179F"/>
    <w:rsid w:val="004D3FFF"/>
    <w:rsid w:val="004E505A"/>
    <w:rsid w:val="004E5318"/>
    <w:rsid w:val="004F1375"/>
    <w:rsid w:val="004F7AF0"/>
    <w:rsid w:val="0051422A"/>
    <w:rsid w:val="00516E32"/>
    <w:rsid w:val="005268D8"/>
    <w:rsid w:val="00533B4E"/>
    <w:rsid w:val="00534CBF"/>
    <w:rsid w:val="00541333"/>
    <w:rsid w:val="00542292"/>
    <w:rsid w:val="00552EF6"/>
    <w:rsid w:val="00554930"/>
    <w:rsid w:val="00556989"/>
    <w:rsid w:val="00556A4F"/>
    <w:rsid w:val="00560D79"/>
    <w:rsid w:val="00564FC3"/>
    <w:rsid w:val="005678A4"/>
    <w:rsid w:val="00570F97"/>
    <w:rsid w:val="00573D9C"/>
    <w:rsid w:val="0058229F"/>
    <w:rsid w:val="00584EE0"/>
    <w:rsid w:val="00587B93"/>
    <w:rsid w:val="005A1A45"/>
    <w:rsid w:val="005B078C"/>
    <w:rsid w:val="005B1063"/>
    <w:rsid w:val="005B3C5C"/>
    <w:rsid w:val="005B6E4E"/>
    <w:rsid w:val="005B78FF"/>
    <w:rsid w:val="005B7A9E"/>
    <w:rsid w:val="005C4427"/>
    <w:rsid w:val="005C7AB1"/>
    <w:rsid w:val="005D32CC"/>
    <w:rsid w:val="005D7E86"/>
    <w:rsid w:val="005E2B8D"/>
    <w:rsid w:val="005E4823"/>
    <w:rsid w:val="005E59BE"/>
    <w:rsid w:val="005F16D0"/>
    <w:rsid w:val="005F6028"/>
    <w:rsid w:val="006100B3"/>
    <w:rsid w:val="00610A5A"/>
    <w:rsid w:val="006120E9"/>
    <w:rsid w:val="00614BBD"/>
    <w:rsid w:val="00623028"/>
    <w:rsid w:val="0062338A"/>
    <w:rsid w:val="006348E4"/>
    <w:rsid w:val="0064240F"/>
    <w:rsid w:val="0064279F"/>
    <w:rsid w:val="006509C2"/>
    <w:rsid w:val="006562E2"/>
    <w:rsid w:val="00657203"/>
    <w:rsid w:val="006659FA"/>
    <w:rsid w:val="00665BEF"/>
    <w:rsid w:val="006707FA"/>
    <w:rsid w:val="00670C71"/>
    <w:rsid w:val="00680049"/>
    <w:rsid w:val="00680334"/>
    <w:rsid w:val="00681E47"/>
    <w:rsid w:val="00692943"/>
    <w:rsid w:val="0069625D"/>
    <w:rsid w:val="006966A0"/>
    <w:rsid w:val="00697346"/>
    <w:rsid w:val="00697EDF"/>
    <w:rsid w:val="006A0823"/>
    <w:rsid w:val="006A2BA2"/>
    <w:rsid w:val="006A59B0"/>
    <w:rsid w:val="006B4E97"/>
    <w:rsid w:val="006B5B9D"/>
    <w:rsid w:val="006C036B"/>
    <w:rsid w:val="006D6049"/>
    <w:rsid w:val="006E2032"/>
    <w:rsid w:val="006E5B0A"/>
    <w:rsid w:val="006F0ABF"/>
    <w:rsid w:val="006F114C"/>
    <w:rsid w:val="006F4BD4"/>
    <w:rsid w:val="007054C3"/>
    <w:rsid w:val="007071C7"/>
    <w:rsid w:val="00711863"/>
    <w:rsid w:val="007156C2"/>
    <w:rsid w:val="00715AB0"/>
    <w:rsid w:val="00724731"/>
    <w:rsid w:val="00724FAC"/>
    <w:rsid w:val="00725DCE"/>
    <w:rsid w:val="007375FA"/>
    <w:rsid w:val="007545FC"/>
    <w:rsid w:val="00754DDE"/>
    <w:rsid w:val="00767BBA"/>
    <w:rsid w:val="00770717"/>
    <w:rsid w:val="007724EB"/>
    <w:rsid w:val="007756DE"/>
    <w:rsid w:val="00784AEC"/>
    <w:rsid w:val="00797750"/>
    <w:rsid w:val="007A2698"/>
    <w:rsid w:val="007A6E2A"/>
    <w:rsid w:val="007A7812"/>
    <w:rsid w:val="007A7A91"/>
    <w:rsid w:val="007C7124"/>
    <w:rsid w:val="007D437D"/>
    <w:rsid w:val="007D4952"/>
    <w:rsid w:val="007D6507"/>
    <w:rsid w:val="007E08C1"/>
    <w:rsid w:val="007E161C"/>
    <w:rsid w:val="007E7FD7"/>
    <w:rsid w:val="00804F65"/>
    <w:rsid w:val="00806CB8"/>
    <w:rsid w:val="00812C60"/>
    <w:rsid w:val="008222F4"/>
    <w:rsid w:val="00822627"/>
    <w:rsid w:val="00823D22"/>
    <w:rsid w:val="00825E1E"/>
    <w:rsid w:val="008279D5"/>
    <w:rsid w:val="00830A50"/>
    <w:rsid w:val="00832DF1"/>
    <w:rsid w:val="008335F3"/>
    <w:rsid w:val="00835D4C"/>
    <w:rsid w:val="008420BA"/>
    <w:rsid w:val="008447B4"/>
    <w:rsid w:val="00850B64"/>
    <w:rsid w:val="00850EE6"/>
    <w:rsid w:val="00854944"/>
    <w:rsid w:val="008645E6"/>
    <w:rsid w:val="008661E8"/>
    <w:rsid w:val="008825EA"/>
    <w:rsid w:val="00884048"/>
    <w:rsid w:val="00893B80"/>
    <w:rsid w:val="008946FF"/>
    <w:rsid w:val="008A146F"/>
    <w:rsid w:val="008A4333"/>
    <w:rsid w:val="008A616C"/>
    <w:rsid w:val="008C094F"/>
    <w:rsid w:val="008C0ECB"/>
    <w:rsid w:val="008C235C"/>
    <w:rsid w:val="008D59BF"/>
    <w:rsid w:val="008D6D99"/>
    <w:rsid w:val="008E73F9"/>
    <w:rsid w:val="008E76E1"/>
    <w:rsid w:val="009010EA"/>
    <w:rsid w:val="00901B68"/>
    <w:rsid w:val="00903AA2"/>
    <w:rsid w:val="009064BA"/>
    <w:rsid w:val="009152E3"/>
    <w:rsid w:val="00917AE4"/>
    <w:rsid w:val="00922E64"/>
    <w:rsid w:val="0092381F"/>
    <w:rsid w:val="00937640"/>
    <w:rsid w:val="00947FF7"/>
    <w:rsid w:val="00955853"/>
    <w:rsid w:val="009620B2"/>
    <w:rsid w:val="0096463C"/>
    <w:rsid w:val="009669D3"/>
    <w:rsid w:val="0097027C"/>
    <w:rsid w:val="00971350"/>
    <w:rsid w:val="00981105"/>
    <w:rsid w:val="009869A4"/>
    <w:rsid w:val="009962A0"/>
    <w:rsid w:val="009A5E7C"/>
    <w:rsid w:val="009B267C"/>
    <w:rsid w:val="009B765D"/>
    <w:rsid w:val="009B7CC8"/>
    <w:rsid w:val="009C51E8"/>
    <w:rsid w:val="009C719A"/>
    <w:rsid w:val="009D20A2"/>
    <w:rsid w:val="009D40F1"/>
    <w:rsid w:val="009E5B9F"/>
    <w:rsid w:val="009F03AF"/>
    <w:rsid w:val="009F07F0"/>
    <w:rsid w:val="009F2F58"/>
    <w:rsid w:val="009F3F25"/>
    <w:rsid w:val="009F564B"/>
    <w:rsid w:val="00A02030"/>
    <w:rsid w:val="00A039B1"/>
    <w:rsid w:val="00A05D67"/>
    <w:rsid w:val="00A06986"/>
    <w:rsid w:val="00A242F3"/>
    <w:rsid w:val="00A258BD"/>
    <w:rsid w:val="00A2614D"/>
    <w:rsid w:val="00A30B1C"/>
    <w:rsid w:val="00A31114"/>
    <w:rsid w:val="00A3285B"/>
    <w:rsid w:val="00A413A4"/>
    <w:rsid w:val="00A43E4E"/>
    <w:rsid w:val="00A468E3"/>
    <w:rsid w:val="00A52CE2"/>
    <w:rsid w:val="00A530C3"/>
    <w:rsid w:val="00A53743"/>
    <w:rsid w:val="00A556FF"/>
    <w:rsid w:val="00A5777E"/>
    <w:rsid w:val="00A61706"/>
    <w:rsid w:val="00A635C5"/>
    <w:rsid w:val="00A63DB8"/>
    <w:rsid w:val="00A64D2A"/>
    <w:rsid w:val="00A74B05"/>
    <w:rsid w:val="00A74C99"/>
    <w:rsid w:val="00A75F9A"/>
    <w:rsid w:val="00A7628C"/>
    <w:rsid w:val="00A8268D"/>
    <w:rsid w:val="00A83AFF"/>
    <w:rsid w:val="00A87B77"/>
    <w:rsid w:val="00A91901"/>
    <w:rsid w:val="00A9243A"/>
    <w:rsid w:val="00A95A4B"/>
    <w:rsid w:val="00A97009"/>
    <w:rsid w:val="00AA5A72"/>
    <w:rsid w:val="00AB46FF"/>
    <w:rsid w:val="00AB6A18"/>
    <w:rsid w:val="00AC03D9"/>
    <w:rsid w:val="00AC30AD"/>
    <w:rsid w:val="00AC4593"/>
    <w:rsid w:val="00AC7A58"/>
    <w:rsid w:val="00AD26CC"/>
    <w:rsid w:val="00AD64C1"/>
    <w:rsid w:val="00AE15E5"/>
    <w:rsid w:val="00AE2314"/>
    <w:rsid w:val="00AE3220"/>
    <w:rsid w:val="00AF0228"/>
    <w:rsid w:val="00AF2592"/>
    <w:rsid w:val="00B0039E"/>
    <w:rsid w:val="00B0148D"/>
    <w:rsid w:val="00B12963"/>
    <w:rsid w:val="00B14500"/>
    <w:rsid w:val="00B1460F"/>
    <w:rsid w:val="00B21111"/>
    <w:rsid w:val="00B2235F"/>
    <w:rsid w:val="00B23E21"/>
    <w:rsid w:val="00B3039E"/>
    <w:rsid w:val="00B3668A"/>
    <w:rsid w:val="00B5131F"/>
    <w:rsid w:val="00B51384"/>
    <w:rsid w:val="00B51FE6"/>
    <w:rsid w:val="00B53BB0"/>
    <w:rsid w:val="00B614A2"/>
    <w:rsid w:val="00B72C10"/>
    <w:rsid w:val="00B73BC1"/>
    <w:rsid w:val="00B74615"/>
    <w:rsid w:val="00B757C2"/>
    <w:rsid w:val="00B7678F"/>
    <w:rsid w:val="00B775D8"/>
    <w:rsid w:val="00B81A50"/>
    <w:rsid w:val="00B84931"/>
    <w:rsid w:val="00B956D6"/>
    <w:rsid w:val="00B95E61"/>
    <w:rsid w:val="00B976C4"/>
    <w:rsid w:val="00B9789E"/>
    <w:rsid w:val="00BA04D8"/>
    <w:rsid w:val="00BA42A3"/>
    <w:rsid w:val="00BB079E"/>
    <w:rsid w:val="00BB2147"/>
    <w:rsid w:val="00BB27E7"/>
    <w:rsid w:val="00BB761F"/>
    <w:rsid w:val="00BC1024"/>
    <w:rsid w:val="00BC53E5"/>
    <w:rsid w:val="00BC680B"/>
    <w:rsid w:val="00BD0A29"/>
    <w:rsid w:val="00BD3D67"/>
    <w:rsid w:val="00BD5117"/>
    <w:rsid w:val="00BE5C4E"/>
    <w:rsid w:val="00BE6325"/>
    <w:rsid w:val="00BE7C5A"/>
    <w:rsid w:val="00BF41EE"/>
    <w:rsid w:val="00BF4501"/>
    <w:rsid w:val="00C063D2"/>
    <w:rsid w:val="00C0696B"/>
    <w:rsid w:val="00C07DA1"/>
    <w:rsid w:val="00C12DD1"/>
    <w:rsid w:val="00C144AB"/>
    <w:rsid w:val="00C210BA"/>
    <w:rsid w:val="00C31868"/>
    <w:rsid w:val="00C40B20"/>
    <w:rsid w:val="00C44722"/>
    <w:rsid w:val="00C6398B"/>
    <w:rsid w:val="00C713E5"/>
    <w:rsid w:val="00C7143B"/>
    <w:rsid w:val="00C7388C"/>
    <w:rsid w:val="00C7602C"/>
    <w:rsid w:val="00C76135"/>
    <w:rsid w:val="00C81896"/>
    <w:rsid w:val="00C821BF"/>
    <w:rsid w:val="00C84676"/>
    <w:rsid w:val="00C84BA3"/>
    <w:rsid w:val="00C87E99"/>
    <w:rsid w:val="00CA503B"/>
    <w:rsid w:val="00CB34DE"/>
    <w:rsid w:val="00CB4098"/>
    <w:rsid w:val="00CB6047"/>
    <w:rsid w:val="00CC3860"/>
    <w:rsid w:val="00CC3BF2"/>
    <w:rsid w:val="00CD1EA2"/>
    <w:rsid w:val="00CD4F1C"/>
    <w:rsid w:val="00CD5C39"/>
    <w:rsid w:val="00D12729"/>
    <w:rsid w:val="00D13AD1"/>
    <w:rsid w:val="00D222B7"/>
    <w:rsid w:val="00D23EAE"/>
    <w:rsid w:val="00D24FCB"/>
    <w:rsid w:val="00D3608D"/>
    <w:rsid w:val="00D41378"/>
    <w:rsid w:val="00D41A87"/>
    <w:rsid w:val="00D443B7"/>
    <w:rsid w:val="00D62E87"/>
    <w:rsid w:val="00D65CA3"/>
    <w:rsid w:val="00D65ECA"/>
    <w:rsid w:val="00D76174"/>
    <w:rsid w:val="00D77BCB"/>
    <w:rsid w:val="00D818C2"/>
    <w:rsid w:val="00D82696"/>
    <w:rsid w:val="00D82990"/>
    <w:rsid w:val="00D86BB0"/>
    <w:rsid w:val="00DA6D3B"/>
    <w:rsid w:val="00DB45AD"/>
    <w:rsid w:val="00DC4EBD"/>
    <w:rsid w:val="00DD0115"/>
    <w:rsid w:val="00DD39F3"/>
    <w:rsid w:val="00DE077B"/>
    <w:rsid w:val="00DE68B9"/>
    <w:rsid w:val="00DF434A"/>
    <w:rsid w:val="00DF78E4"/>
    <w:rsid w:val="00E007AC"/>
    <w:rsid w:val="00E075B2"/>
    <w:rsid w:val="00E16028"/>
    <w:rsid w:val="00E16EA9"/>
    <w:rsid w:val="00E27AB9"/>
    <w:rsid w:val="00E42D9F"/>
    <w:rsid w:val="00E4323A"/>
    <w:rsid w:val="00E472DF"/>
    <w:rsid w:val="00E551D0"/>
    <w:rsid w:val="00E62F52"/>
    <w:rsid w:val="00E7180E"/>
    <w:rsid w:val="00E71F31"/>
    <w:rsid w:val="00E766B3"/>
    <w:rsid w:val="00E80FF8"/>
    <w:rsid w:val="00E849F1"/>
    <w:rsid w:val="00E85226"/>
    <w:rsid w:val="00E87CE9"/>
    <w:rsid w:val="00E97260"/>
    <w:rsid w:val="00EA3AA2"/>
    <w:rsid w:val="00EA3D0F"/>
    <w:rsid w:val="00EA6C9B"/>
    <w:rsid w:val="00EB0C4D"/>
    <w:rsid w:val="00EB3736"/>
    <w:rsid w:val="00EC05F5"/>
    <w:rsid w:val="00EC1FFE"/>
    <w:rsid w:val="00EC4DE8"/>
    <w:rsid w:val="00ED3A0A"/>
    <w:rsid w:val="00ED3D64"/>
    <w:rsid w:val="00ED796D"/>
    <w:rsid w:val="00EE0FAF"/>
    <w:rsid w:val="00EE38F4"/>
    <w:rsid w:val="00EE4C49"/>
    <w:rsid w:val="00EF679F"/>
    <w:rsid w:val="00F05C72"/>
    <w:rsid w:val="00F1220C"/>
    <w:rsid w:val="00F13AF4"/>
    <w:rsid w:val="00F14AFC"/>
    <w:rsid w:val="00F16D5E"/>
    <w:rsid w:val="00F22CA1"/>
    <w:rsid w:val="00F240E4"/>
    <w:rsid w:val="00F327E2"/>
    <w:rsid w:val="00F3339E"/>
    <w:rsid w:val="00F337C8"/>
    <w:rsid w:val="00F337FD"/>
    <w:rsid w:val="00F407B1"/>
    <w:rsid w:val="00F608C8"/>
    <w:rsid w:val="00F663FB"/>
    <w:rsid w:val="00F66950"/>
    <w:rsid w:val="00F77822"/>
    <w:rsid w:val="00F81A21"/>
    <w:rsid w:val="00F8428B"/>
    <w:rsid w:val="00FA14BB"/>
    <w:rsid w:val="00FA2302"/>
    <w:rsid w:val="00FC665B"/>
    <w:rsid w:val="00FD4C5F"/>
    <w:rsid w:val="00FE1A27"/>
    <w:rsid w:val="00FE24B4"/>
    <w:rsid w:val="00FE35C8"/>
    <w:rsid w:val="00FE6B6C"/>
    <w:rsid w:val="00FE774C"/>
    <w:rsid w:val="00F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FD25D-AC6E-472F-ABDE-9D91262C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2020-02-09T05:47:00Z</dcterms:created>
  <dcterms:modified xsi:type="dcterms:W3CDTF">2020-02-16T02:39:00Z</dcterms:modified>
</cp:coreProperties>
</file>